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D05" w14:textId="46021D46" w:rsidR="00625278" w:rsidRPr="000A4508" w:rsidRDefault="006C7F5A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bookmarkStart w:id="0" w:name="_Hlk26968518"/>
      <w:r w:rsidRPr="000A4508">
        <w:rPr>
          <w:rFonts w:ascii="Source Sans Pro" w:hAnsi="Source Sans Pro"/>
          <w:color w:val="8C2437"/>
          <w:sz w:val="28"/>
          <w:szCs w:val="28"/>
        </w:rPr>
        <w:t>Maart</w:t>
      </w:r>
      <w:r w:rsidR="00D943BE" w:rsidRPr="000A4508">
        <w:rPr>
          <w:rFonts w:ascii="Source Sans Pro" w:hAnsi="Source Sans Pro"/>
          <w:color w:val="8C2437"/>
          <w:sz w:val="28"/>
          <w:szCs w:val="28"/>
        </w:rPr>
        <w:t xml:space="preserve"> 2</w:t>
      </w:r>
      <w:r w:rsidR="000F54FB" w:rsidRPr="000A4508">
        <w:rPr>
          <w:rFonts w:ascii="Source Sans Pro" w:hAnsi="Source Sans Pro"/>
          <w:color w:val="8C2437"/>
          <w:sz w:val="28"/>
          <w:szCs w:val="28"/>
        </w:rPr>
        <w:t>0</w:t>
      </w:r>
      <w:r w:rsidR="006F0889" w:rsidRPr="000A4508">
        <w:rPr>
          <w:rFonts w:ascii="Source Sans Pro" w:hAnsi="Source Sans Pro"/>
          <w:color w:val="8C2437"/>
          <w:sz w:val="28"/>
          <w:szCs w:val="28"/>
        </w:rPr>
        <w:t>2</w:t>
      </w:r>
      <w:r w:rsidR="00DE0166">
        <w:rPr>
          <w:rFonts w:ascii="Source Sans Pro" w:hAnsi="Source Sans Pro"/>
          <w:color w:val="8C2437"/>
          <w:sz w:val="28"/>
          <w:szCs w:val="28"/>
        </w:rPr>
        <w:t>4</w:t>
      </w:r>
      <w:r w:rsidR="000F54FB" w:rsidRPr="000A4508">
        <w:rPr>
          <w:rFonts w:ascii="Source Sans Pro" w:hAnsi="Source Sans Pro"/>
          <w:color w:val="8C2437"/>
          <w:sz w:val="28"/>
          <w:szCs w:val="28"/>
        </w:rPr>
        <w:t xml:space="preserve">: </w:t>
      </w:r>
      <w:r w:rsidR="001A09F6" w:rsidRPr="000A4508">
        <w:rPr>
          <w:rFonts w:ascii="Source Sans Pro" w:hAnsi="Source Sans Pro"/>
          <w:color w:val="8C2437"/>
          <w:sz w:val="28"/>
          <w:szCs w:val="28"/>
        </w:rPr>
        <w:t xml:space="preserve">Maand van het </w:t>
      </w:r>
      <w:r w:rsidR="001A09F6" w:rsidRPr="000A4508">
        <w:rPr>
          <w:rFonts w:ascii="Source Sans Pro" w:hAnsi="Source Sans Pro"/>
          <w:color w:val="8C2437"/>
          <w:sz w:val="28"/>
          <w:szCs w:val="28"/>
        </w:rPr>
        <w:br/>
        <w:t xml:space="preserve">Bevolkingsonderzoek </w:t>
      </w:r>
      <w:proofErr w:type="spellStart"/>
      <w:r w:rsidRPr="000A4508">
        <w:rPr>
          <w:rFonts w:ascii="Source Sans Pro" w:hAnsi="Source Sans Pro"/>
          <w:color w:val="8C2437"/>
          <w:sz w:val="28"/>
          <w:szCs w:val="28"/>
        </w:rPr>
        <w:t>Dikkedarm</w:t>
      </w:r>
      <w:r w:rsidR="001A09F6" w:rsidRPr="000A4508">
        <w:rPr>
          <w:rFonts w:ascii="Source Sans Pro" w:hAnsi="Source Sans Pro"/>
          <w:color w:val="8C2437"/>
          <w:sz w:val="28"/>
          <w:szCs w:val="28"/>
        </w:rPr>
        <w:t>kanker</w:t>
      </w:r>
      <w:proofErr w:type="spellEnd"/>
      <w:r w:rsidR="00746C2B" w:rsidRPr="000A4508">
        <w:rPr>
          <w:rFonts w:ascii="Source Sans Pro" w:hAnsi="Source Sans Pro"/>
          <w:sz w:val="36"/>
          <w:szCs w:val="36"/>
        </w:rPr>
        <w:br/>
      </w:r>
      <w:bookmarkEnd w:id="0"/>
      <w:r w:rsidR="00625278" w:rsidRPr="000A4508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4656" behindDoc="0" locked="0" layoutInCell="1" allowOverlap="1" wp14:anchorId="10CB5401" wp14:editId="5A29F253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2B" w:rsidRPr="000A4508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Pr="000A4508">
        <w:rPr>
          <w:rFonts w:ascii="Source Sans Pro" w:hAnsi="Source Sans Pro"/>
          <w:color w:val="auto"/>
          <w:sz w:val="24"/>
          <w:szCs w:val="24"/>
        </w:rPr>
        <w:t xml:space="preserve">maart </w:t>
      </w:r>
      <w:r w:rsidR="00452CCB" w:rsidRPr="000A4508">
        <w:rPr>
          <w:rFonts w:ascii="Source Sans Pro" w:hAnsi="Source Sans Pro"/>
          <w:color w:val="auto"/>
          <w:sz w:val="24"/>
          <w:szCs w:val="24"/>
        </w:rPr>
        <w:t>202</w:t>
      </w:r>
      <w:r w:rsidR="00DE0166">
        <w:rPr>
          <w:rFonts w:ascii="Source Sans Pro" w:hAnsi="Source Sans Pro"/>
          <w:color w:val="auto"/>
          <w:sz w:val="24"/>
          <w:szCs w:val="24"/>
        </w:rPr>
        <w:t>4</w:t>
      </w:r>
    </w:p>
    <w:p w14:paraId="30BA5311" w14:textId="77777777" w:rsidR="00625278" w:rsidRPr="000A4508" w:rsidRDefault="00BB2CEA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0F2045A1" w14:textId="58547038" w:rsidR="00536CF0" w:rsidRPr="000A4508" w:rsidRDefault="00EC25E9" w:rsidP="00CA0684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0A4508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t>Lang artikel</w:t>
      </w:r>
    </w:p>
    <w:p w14:paraId="02AE047A" w14:textId="77777777" w:rsidR="001A09F6" w:rsidRPr="000A4508" w:rsidRDefault="001A09F6" w:rsidP="001A09F6">
      <w:pPr>
        <w:spacing w:before="90"/>
        <w:jc w:val="center"/>
        <w:rPr>
          <w:rFonts w:ascii="Source Sans Pro" w:hAnsi="Source Sans Pro"/>
          <w:sz w:val="34"/>
        </w:rPr>
      </w:pPr>
      <w:r w:rsidRPr="000A4508">
        <w:rPr>
          <w:rFonts w:ascii="Source Sans Pro" w:hAnsi="Source Sans Pro"/>
          <w:b/>
          <w:color w:val="231F20"/>
          <w:sz w:val="34"/>
        </w:rPr>
        <w:t>Ik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doe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het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straks</w:t>
      </w:r>
      <w:r w:rsidRPr="000A4508">
        <w:rPr>
          <w:rFonts w:ascii="Source Sans Pro" w:hAnsi="Source Sans Pro"/>
          <w:b/>
          <w:color w:val="231F20"/>
          <w:spacing w:val="-6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wel.</w:t>
      </w:r>
      <w:r w:rsidRPr="000A4508">
        <w:rPr>
          <w:rFonts w:ascii="Source Sans Pro" w:hAnsi="Source Sans Pro"/>
          <w:b/>
          <w:color w:val="231F20"/>
          <w:spacing w:val="-9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Eerst</w:t>
      </w:r>
      <w:r w:rsidRPr="000A4508">
        <w:rPr>
          <w:rFonts w:ascii="Source Sans Pro" w:hAnsi="Source Sans Pro"/>
          <w:color w:val="231F20"/>
          <w:spacing w:val="-6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nog</w:t>
      </w:r>
      <w:r w:rsidRPr="000A4508">
        <w:rPr>
          <w:rFonts w:ascii="Source Sans Pro" w:hAnsi="Source Sans Pro"/>
          <w:color w:val="231F20"/>
          <w:spacing w:val="-8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wat</w:t>
      </w:r>
      <w:r w:rsidRPr="000A4508">
        <w:rPr>
          <w:rFonts w:ascii="Source Sans Pro" w:hAnsi="Source Sans Pro"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lezen.</w:t>
      </w:r>
    </w:p>
    <w:p w14:paraId="0B8361A2" w14:textId="77777777" w:rsidR="006C7F5A" w:rsidRPr="000A4508" w:rsidRDefault="006C7F5A" w:rsidP="006C7F5A">
      <w:pPr>
        <w:tabs>
          <w:tab w:val="left" w:pos="1133"/>
        </w:tabs>
        <w:spacing w:before="104"/>
        <w:rPr>
          <w:rFonts w:ascii="Source Sans Pro" w:hAnsi="Source Sans Pro"/>
          <w:b/>
          <w:sz w:val="30"/>
        </w:rPr>
      </w:pPr>
      <w:r w:rsidRPr="000A4508">
        <w:rPr>
          <w:rFonts w:ascii="Source Sans Pro" w:hAnsi="Source Sans Pro"/>
          <w:noProof/>
        </w:rPr>
        <w:drawing>
          <wp:inline distT="0" distB="0" distL="0" distR="0" wp14:anchorId="15E8E568" wp14:editId="38EA807B">
            <wp:extent cx="6120130" cy="314515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08">
        <w:rPr>
          <w:rFonts w:ascii="Source Sans Pro" w:hAnsi="Source Sans Pro"/>
          <w:b/>
          <w:color w:val="FFFFFF"/>
          <w:w w:val="79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sz w:val="30"/>
          <w:shd w:val="clear" w:color="auto" w:fill="00A2E0"/>
        </w:rPr>
        <w:tab/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GEEN</w:t>
      </w:r>
      <w:r w:rsidRPr="000A4508">
        <w:rPr>
          <w:rFonts w:ascii="Source Sans Pro" w:hAnsi="Source Sans Pro"/>
          <w:b/>
          <w:color w:val="FFFFFF"/>
          <w:spacing w:val="6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EXCUSES.</w:t>
      </w:r>
      <w:r w:rsidRPr="000A4508">
        <w:rPr>
          <w:rFonts w:ascii="Source Sans Pro" w:hAnsi="Source Sans Pro"/>
          <w:b/>
          <w:color w:val="FFFFFF"/>
          <w:spacing w:val="7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DOE</w:t>
      </w:r>
      <w:r w:rsidRPr="000A4508">
        <w:rPr>
          <w:rFonts w:ascii="Source Sans Pro" w:hAnsi="Source Sans Pro"/>
          <w:b/>
          <w:color w:val="FFFFFF"/>
          <w:spacing w:val="7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DE</w:t>
      </w:r>
      <w:r w:rsidRPr="000A4508">
        <w:rPr>
          <w:rFonts w:ascii="Source Sans Pro" w:hAnsi="Source Sans Pro"/>
          <w:b/>
          <w:color w:val="FFFFFF"/>
          <w:spacing w:val="6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STOELGANGTEST.</w:t>
      </w:r>
      <w:r w:rsidRPr="000A4508">
        <w:rPr>
          <w:rFonts w:ascii="Source Sans Pro" w:hAnsi="Source Sans Pro"/>
          <w:b/>
          <w:color w:val="FFFFFF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spacing w:val="-7"/>
          <w:sz w:val="30"/>
          <w:shd w:val="clear" w:color="auto" w:fill="00A2E0"/>
        </w:rPr>
        <w:t xml:space="preserve"> </w:t>
      </w:r>
    </w:p>
    <w:p w14:paraId="7820629B" w14:textId="4A45383A" w:rsidR="001A09F6" w:rsidRPr="000A4508" w:rsidRDefault="001A09F6" w:rsidP="006C7F5A">
      <w:pPr>
        <w:spacing w:after="200"/>
        <w:jc w:val="left"/>
        <w:rPr>
          <w:rFonts w:ascii="Source Sans Pro" w:hAnsi="Source Sans Pro"/>
          <w:sz w:val="35"/>
        </w:rPr>
      </w:pPr>
    </w:p>
    <w:p w14:paraId="60235EB4" w14:textId="77777777" w:rsidR="006C7F5A" w:rsidRPr="000A4508" w:rsidRDefault="006C7F5A" w:rsidP="006C7F5A">
      <w:pPr>
        <w:spacing w:line="206" w:lineRule="auto"/>
        <w:ind w:right="1046"/>
        <w:jc w:val="left"/>
        <w:rPr>
          <w:rFonts w:ascii="Source Sans Pro" w:hAnsi="Source Sans Pro"/>
          <w:b/>
          <w:sz w:val="40"/>
        </w:rPr>
      </w:pPr>
      <w:r w:rsidRPr="000A4508">
        <w:rPr>
          <w:rFonts w:ascii="Source Sans Pro" w:hAnsi="Source Sans Pro"/>
          <w:b/>
          <w:color w:val="00A2E0"/>
          <w:spacing w:val="12"/>
          <w:sz w:val="40"/>
        </w:rPr>
        <w:t xml:space="preserve">VROEGTIJDIGE </w:t>
      </w:r>
      <w:r w:rsidRPr="000A4508">
        <w:rPr>
          <w:rFonts w:ascii="Source Sans Pro" w:hAnsi="Source Sans Pro"/>
          <w:b/>
          <w:color w:val="00A2E0"/>
          <w:spacing w:val="13"/>
          <w:sz w:val="40"/>
        </w:rPr>
        <w:t xml:space="preserve">OPSPORING </w:t>
      </w:r>
      <w:r w:rsidRPr="000A4508">
        <w:rPr>
          <w:rFonts w:ascii="Source Sans Pro" w:hAnsi="Source Sans Pro"/>
          <w:b/>
          <w:color w:val="00A2E0"/>
          <w:sz w:val="40"/>
        </w:rPr>
        <w:t xml:space="preserve">IS DE </w:t>
      </w:r>
      <w:r w:rsidRPr="000A4508">
        <w:rPr>
          <w:rFonts w:ascii="Source Sans Pro" w:hAnsi="Source Sans Pro"/>
          <w:b/>
          <w:color w:val="00A2E0"/>
          <w:spacing w:val="10"/>
          <w:sz w:val="40"/>
        </w:rPr>
        <w:t xml:space="preserve">BESTE </w:t>
      </w:r>
      <w:r w:rsidRPr="000A4508">
        <w:rPr>
          <w:rFonts w:ascii="Source Sans Pro" w:hAnsi="Source Sans Pro"/>
          <w:b/>
          <w:color w:val="00A2E0"/>
          <w:spacing w:val="14"/>
          <w:sz w:val="40"/>
        </w:rPr>
        <w:t>BESCHERMING</w:t>
      </w:r>
      <w:r w:rsidRPr="000A4508">
        <w:rPr>
          <w:rFonts w:ascii="Source Sans Pro" w:hAnsi="Source Sans Pro"/>
          <w:b/>
          <w:color w:val="00A2E0"/>
          <w:spacing w:val="15"/>
          <w:sz w:val="40"/>
        </w:rPr>
        <w:t xml:space="preserve"> </w:t>
      </w:r>
      <w:r w:rsidRPr="000A4508">
        <w:rPr>
          <w:rFonts w:ascii="Source Sans Pro" w:hAnsi="Source Sans Pro"/>
          <w:b/>
          <w:color w:val="6D6E71"/>
          <w:spacing w:val="10"/>
          <w:sz w:val="40"/>
        </w:rPr>
        <w:t>TEGEN</w:t>
      </w:r>
      <w:r w:rsidRPr="000A4508">
        <w:rPr>
          <w:rFonts w:ascii="Source Sans Pro" w:hAnsi="Source Sans Pro"/>
          <w:b/>
          <w:color w:val="6D6E71"/>
          <w:spacing w:val="15"/>
          <w:sz w:val="40"/>
        </w:rPr>
        <w:t xml:space="preserve"> </w:t>
      </w:r>
      <w:r w:rsidRPr="000A4508">
        <w:rPr>
          <w:rFonts w:ascii="Source Sans Pro" w:hAnsi="Source Sans Pro"/>
          <w:b/>
          <w:color w:val="6D6E71"/>
          <w:spacing w:val="14"/>
          <w:sz w:val="40"/>
        </w:rPr>
        <w:t>DIKKEDARMKANKER</w:t>
      </w:r>
    </w:p>
    <w:p w14:paraId="2DA9EE6A" w14:textId="1D881311" w:rsidR="001A09F6" w:rsidRPr="000A4508" w:rsidRDefault="006C7F5A" w:rsidP="00B67204">
      <w:pPr>
        <w:pStyle w:val="Kop1"/>
        <w:spacing w:before="61"/>
        <w:rPr>
          <w:rFonts w:ascii="Source Sans Pro" w:hAnsi="Source Sans Pro"/>
          <w:color w:val="auto"/>
        </w:rPr>
      </w:pPr>
      <w:r w:rsidRPr="000A4508">
        <w:rPr>
          <w:rFonts w:ascii="Source Sans Pro" w:hAnsi="Source Sans Pro"/>
          <w:color w:val="auto"/>
        </w:rPr>
        <w:t>Doe van je 50ste tot en met je 74ste elke twee jaar de stoelgangtest.</w:t>
      </w:r>
    </w:p>
    <w:p w14:paraId="6B2C144C" w14:textId="77777777" w:rsidR="001A09F6" w:rsidRPr="000A4508" w:rsidRDefault="001A09F6" w:rsidP="001A09F6">
      <w:pPr>
        <w:pStyle w:val="Plattetekst"/>
        <w:spacing w:before="11"/>
        <w:rPr>
          <w:rFonts w:ascii="Source Sans Pro" w:hAnsi="Source Sans Pro"/>
          <w:sz w:val="20"/>
        </w:rPr>
      </w:pPr>
    </w:p>
    <w:p w14:paraId="2DCEEBAC" w14:textId="775433D0" w:rsidR="001A09F6" w:rsidRPr="000A4508" w:rsidRDefault="006C7F5A" w:rsidP="001A09F6">
      <w:pPr>
        <w:pStyle w:val="Plattetekst"/>
        <w:spacing w:before="10"/>
        <w:rPr>
          <w:rFonts w:ascii="Source Sans Pro" w:hAnsi="Source Sans Pro"/>
          <w:sz w:val="21"/>
        </w:rPr>
      </w:pPr>
      <w:r w:rsidRPr="000A4508">
        <w:rPr>
          <w:rFonts w:ascii="Source Sans Pro" w:hAnsi="Source Sans Pro"/>
        </w:rPr>
        <w:t xml:space="preserve">Met de </w:t>
      </w:r>
      <w:proofErr w:type="spellStart"/>
      <w:r w:rsidRPr="000A4508">
        <w:rPr>
          <w:rFonts w:ascii="Source Sans Pro" w:hAnsi="Source Sans Pro"/>
        </w:rPr>
        <w:t>stoelgangtest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onderzoekt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een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labo</w:t>
      </w:r>
      <w:proofErr w:type="spellEnd"/>
      <w:r w:rsidRPr="000A4508">
        <w:rPr>
          <w:rFonts w:ascii="Source Sans Pro" w:hAnsi="Source Sans Pro"/>
        </w:rPr>
        <w:t xml:space="preserve"> of je </w:t>
      </w:r>
      <w:proofErr w:type="spellStart"/>
      <w:r w:rsidRPr="000A4508">
        <w:rPr>
          <w:rFonts w:ascii="Source Sans Pro" w:hAnsi="Source Sans Pro"/>
        </w:rPr>
        <w:t>stoelgangstaal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bloedsporen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bevat</w:t>
      </w:r>
      <w:proofErr w:type="spellEnd"/>
      <w:r w:rsidRPr="000A4508">
        <w:rPr>
          <w:rFonts w:ascii="Source Sans Pro" w:hAnsi="Source Sans Pro"/>
        </w:rPr>
        <w:t xml:space="preserve">. </w:t>
      </w:r>
      <w:proofErr w:type="spellStart"/>
      <w:r w:rsidRPr="000A4508">
        <w:rPr>
          <w:rFonts w:ascii="Source Sans Pro" w:hAnsi="Source Sans Pro"/>
        </w:rPr>
        <w:t>Te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veel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bloed</w:t>
      </w:r>
      <w:proofErr w:type="spellEnd"/>
      <w:r w:rsidRPr="000A4508">
        <w:rPr>
          <w:rFonts w:ascii="Source Sans Pro" w:hAnsi="Source Sans Pro"/>
        </w:rPr>
        <w:t xml:space="preserve"> in de </w:t>
      </w:r>
      <w:proofErr w:type="spellStart"/>
      <w:r w:rsidRPr="000A4508">
        <w:rPr>
          <w:rFonts w:ascii="Source Sans Pro" w:hAnsi="Source Sans Pro"/>
        </w:rPr>
        <w:t>stoelgang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kan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wijzen</w:t>
      </w:r>
      <w:proofErr w:type="spellEnd"/>
      <w:r w:rsidRPr="000A4508">
        <w:rPr>
          <w:rFonts w:ascii="Source Sans Pro" w:hAnsi="Source Sans Pro"/>
        </w:rPr>
        <w:t xml:space="preserve"> op </w:t>
      </w:r>
      <w:proofErr w:type="spellStart"/>
      <w:r w:rsidRPr="000A4508">
        <w:rPr>
          <w:rFonts w:ascii="Source Sans Pro" w:hAnsi="Source Sans Pro"/>
        </w:rPr>
        <w:t>dikkedarmkanker</w:t>
      </w:r>
      <w:proofErr w:type="spellEnd"/>
      <w:r w:rsidRPr="000A4508">
        <w:rPr>
          <w:rFonts w:ascii="Source Sans Pro" w:hAnsi="Source Sans Pro"/>
        </w:rPr>
        <w:t xml:space="preserve"> of op </w:t>
      </w:r>
      <w:proofErr w:type="spellStart"/>
      <w:r w:rsidRPr="000A4508">
        <w:rPr>
          <w:rFonts w:ascii="Source Sans Pro" w:hAnsi="Source Sans Pro"/>
        </w:rPr>
        <w:t>poliepen</w:t>
      </w:r>
      <w:proofErr w:type="spellEnd"/>
      <w:r w:rsidRPr="000A4508">
        <w:rPr>
          <w:rFonts w:ascii="Source Sans Pro" w:hAnsi="Source Sans Pro"/>
        </w:rPr>
        <w:t xml:space="preserve">, </w:t>
      </w:r>
      <w:proofErr w:type="spellStart"/>
      <w:r w:rsidRPr="000A4508">
        <w:rPr>
          <w:rFonts w:ascii="Source Sans Pro" w:hAnsi="Source Sans Pro"/>
        </w:rPr>
        <w:t>dit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zijn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voorlopers</w:t>
      </w:r>
      <w:proofErr w:type="spellEnd"/>
      <w:r w:rsidRPr="000A4508">
        <w:rPr>
          <w:rFonts w:ascii="Source Sans Pro" w:hAnsi="Source Sans Pro"/>
        </w:rPr>
        <w:t xml:space="preserve"> van </w:t>
      </w:r>
      <w:proofErr w:type="spellStart"/>
      <w:r w:rsidRPr="000A4508">
        <w:rPr>
          <w:rFonts w:ascii="Source Sans Pro" w:hAnsi="Source Sans Pro"/>
        </w:rPr>
        <w:t>dikkedarmkanker</w:t>
      </w:r>
      <w:proofErr w:type="spellEnd"/>
      <w:r w:rsidRPr="000A4508">
        <w:rPr>
          <w:rFonts w:ascii="Source Sans Pro" w:hAnsi="Source Sans Pro"/>
        </w:rPr>
        <w:t xml:space="preserve">. </w:t>
      </w:r>
      <w:proofErr w:type="spellStart"/>
      <w:r w:rsidRPr="000A4508">
        <w:rPr>
          <w:rFonts w:ascii="Source Sans Pro" w:hAnsi="Source Sans Pro"/>
        </w:rPr>
        <w:t>Tijdig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opsporen</w:t>
      </w:r>
      <w:proofErr w:type="spellEnd"/>
      <w:r w:rsidRPr="000A4508">
        <w:rPr>
          <w:rFonts w:ascii="Source Sans Pro" w:hAnsi="Source Sans Pro"/>
        </w:rPr>
        <w:t xml:space="preserve"> is </w:t>
      </w:r>
      <w:proofErr w:type="spellStart"/>
      <w:r w:rsidRPr="000A4508">
        <w:rPr>
          <w:rFonts w:ascii="Source Sans Pro" w:hAnsi="Source Sans Pro"/>
        </w:rPr>
        <w:t>belangrijk</w:t>
      </w:r>
      <w:proofErr w:type="spellEnd"/>
      <w:r w:rsidRPr="000A4508">
        <w:rPr>
          <w:rFonts w:ascii="Source Sans Pro" w:hAnsi="Source Sans Pro"/>
        </w:rPr>
        <w:t xml:space="preserve">. </w:t>
      </w:r>
      <w:proofErr w:type="spellStart"/>
      <w:r w:rsidRPr="000A4508">
        <w:rPr>
          <w:rFonts w:ascii="Source Sans Pro" w:hAnsi="Source Sans Pro"/>
        </w:rPr>
        <w:t>Bij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een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snelle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vaststelling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kan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een</w:t>
      </w:r>
      <w:proofErr w:type="spellEnd"/>
      <w:r w:rsidRPr="000A4508">
        <w:rPr>
          <w:rFonts w:ascii="Source Sans Pro" w:hAnsi="Source Sans Pro"/>
        </w:rPr>
        <w:t xml:space="preserve"> (</w:t>
      </w:r>
      <w:proofErr w:type="spellStart"/>
      <w:r w:rsidRPr="000A4508">
        <w:rPr>
          <w:rFonts w:ascii="Source Sans Pro" w:hAnsi="Source Sans Pro"/>
        </w:rPr>
        <w:t>zwaardere</w:t>
      </w:r>
      <w:proofErr w:type="spellEnd"/>
      <w:r w:rsidRPr="000A4508">
        <w:rPr>
          <w:rFonts w:ascii="Source Sans Pro" w:hAnsi="Source Sans Pro"/>
        </w:rPr>
        <w:t xml:space="preserve">) </w:t>
      </w:r>
      <w:proofErr w:type="spellStart"/>
      <w:r w:rsidRPr="000A4508">
        <w:rPr>
          <w:rFonts w:ascii="Source Sans Pro" w:hAnsi="Source Sans Pro"/>
        </w:rPr>
        <w:t>behandeling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worden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vermeden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en</w:t>
      </w:r>
      <w:proofErr w:type="spellEnd"/>
      <w:r w:rsidRPr="000A4508">
        <w:rPr>
          <w:rFonts w:ascii="Source Sans Pro" w:hAnsi="Source Sans Pro"/>
        </w:rPr>
        <w:t xml:space="preserve"> is de </w:t>
      </w:r>
      <w:proofErr w:type="spellStart"/>
      <w:r w:rsidRPr="000A4508">
        <w:rPr>
          <w:rFonts w:ascii="Source Sans Pro" w:hAnsi="Source Sans Pro"/>
        </w:rPr>
        <w:t>kans</w:t>
      </w:r>
      <w:proofErr w:type="spellEnd"/>
      <w:r w:rsidRPr="000A4508">
        <w:rPr>
          <w:rFonts w:ascii="Source Sans Pro" w:hAnsi="Source Sans Pro"/>
        </w:rPr>
        <w:t xml:space="preserve"> op </w:t>
      </w:r>
      <w:proofErr w:type="spellStart"/>
      <w:r w:rsidRPr="000A4508">
        <w:rPr>
          <w:rFonts w:ascii="Source Sans Pro" w:hAnsi="Source Sans Pro"/>
        </w:rPr>
        <w:t>volledige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genezing</w:t>
      </w:r>
      <w:proofErr w:type="spellEnd"/>
      <w:r w:rsidRPr="000A4508">
        <w:rPr>
          <w:rFonts w:ascii="Source Sans Pro" w:hAnsi="Source Sans Pro"/>
        </w:rPr>
        <w:t xml:space="preserve"> </w:t>
      </w:r>
      <w:proofErr w:type="spellStart"/>
      <w:r w:rsidRPr="000A4508">
        <w:rPr>
          <w:rFonts w:ascii="Source Sans Pro" w:hAnsi="Source Sans Pro"/>
        </w:rPr>
        <w:t>groter</w:t>
      </w:r>
      <w:proofErr w:type="spellEnd"/>
      <w:r w:rsidRPr="000A4508">
        <w:rPr>
          <w:rFonts w:ascii="Source Sans Pro" w:hAnsi="Source Sans Pro"/>
        </w:rPr>
        <w:t>.</w:t>
      </w:r>
    </w:p>
    <w:p w14:paraId="0817A392" w14:textId="77777777" w:rsidR="006C7F5A" w:rsidRPr="000A4508" w:rsidRDefault="006C7F5A" w:rsidP="006C7F5A">
      <w:pPr>
        <w:pStyle w:val="Kop1"/>
        <w:spacing w:line="286" w:lineRule="exact"/>
        <w:rPr>
          <w:rFonts w:ascii="Source Sans Pro" w:hAnsi="Source Sans Pro"/>
        </w:rPr>
      </w:pPr>
      <w:r w:rsidRPr="000A4508">
        <w:rPr>
          <w:rFonts w:ascii="Source Sans Pro" w:hAnsi="Source Sans Pro"/>
          <w:color w:val="00A2E0"/>
        </w:rPr>
        <w:t>DE</w:t>
      </w:r>
      <w:r w:rsidRPr="000A4508">
        <w:rPr>
          <w:rFonts w:ascii="Source Sans Pro" w:hAnsi="Source Sans Pro"/>
          <w:color w:val="00A2E0"/>
          <w:spacing w:val="31"/>
        </w:rPr>
        <w:t xml:space="preserve"> </w:t>
      </w:r>
      <w:r w:rsidRPr="000A4508">
        <w:rPr>
          <w:rFonts w:ascii="Source Sans Pro" w:hAnsi="Source Sans Pro"/>
          <w:color w:val="00A2E0"/>
        </w:rPr>
        <w:t>TIJD</w:t>
      </w:r>
      <w:r w:rsidRPr="000A4508">
        <w:rPr>
          <w:rFonts w:ascii="Source Sans Pro" w:hAnsi="Source Sans Pro"/>
          <w:color w:val="00A2E0"/>
          <w:spacing w:val="32"/>
        </w:rPr>
        <w:t xml:space="preserve"> </w:t>
      </w:r>
      <w:r w:rsidRPr="000A4508">
        <w:rPr>
          <w:rFonts w:ascii="Source Sans Pro" w:hAnsi="Source Sans Pro"/>
          <w:color w:val="00A2E0"/>
        </w:rPr>
        <w:t>VLIEGT:</w:t>
      </w:r>
      <w:r w:rsidRPr="000A4508">
        <w:rPr>
          <w:rFonts w:ascii="Source Sans Pro" w:hAnsi="Source Sans Pro"/>
          <w:color w:val="00A2E0"/>
          <w:spacing w:val="25"/>
        </w:rPr>
        <w:t xml:space="preserve"> </w:t>
      </w:r>
      <w:r w:rsidRPr="000A4508">
        <w:rPr>
          <w:rFonts w:ascii="Source Sans Pro" w:hAnsi="Source Sans Pro"/>
          <w:color w:val="00A2E0"/>
        </w:rPr>
        <w:t>TWEE</w:t>
      </w:r>
      <w:r w:rsidRPr="000A4508">
        <w:rPr>
          <w:rFonts w:ascii="Source Sans Pro" w:hAnsi="Source Sans Pro"/>
          <w:color w:val="00A2E0"/>
          <w:spacing w:val="32"/>
        </w:rPr>
        <w:t xml:space="preserve"> </w:t>
      </w:r>
      <w:r w:rsidRPr="000A4508">
        <w:rPr>
          <w:rFonts w:ascii="Source Sans Pro" w:hAnsi="Source Sans Pro"/>
          <w:color w:val="00A2E0"/>
        </w:rPr>
        <w:t>JAAR</w:t>
      </w:r>
      <w:r w:rsidRPr="000A4508">
        <w:rPr>
          <w:rFonts w:ascii="Source Sans Pro" w:hAnsi="Source Sans Pro"/>
          <w:color w:val="00A2E0"/>
          <w:spacing w:val="31"/>
        </w:rPr>
        <w:t xml:space="preserve"> </w:t>
      </w:r>
      <w:r w:rsidRPr="000A4508">
        <w:rPr>
          <w:rFonts w:ascii="Source Sans Pro" w:hAnsi="Source Sans Pro"/>
          <w:color w:val="00A2E0"/>
        </w:rPr>
        <w:t>IS</w:t>
      </w:r>
      <w:r w:rsidRPr="000A4508">
        <w:rPr>
          <w:rFonts w:ascii="Source Sans Pro" w:hAnsi="Source Sans Pro"/>
          <w:color w:val="00A2E0"/>
          <w:spacing w:val="32"/>
        </w:rPr>
        <w:t xml:space="preserve"> </w:t>
      </w:r>
      <w:r w:rsidRPr="000A4508">
        <w:rPr>
          <w:rFonts w:ascii="Source Sans Pro" w:hAnsi="Source Sans Pro"/>
          <w:color w:val="00A2E0"/>
        </w:rPr>
        <w:t>ZO</w:t>
      </w:r>
      <w:r w:rsidRPr="000A4508">
        <w:rPr>
          <w:rFonts w:ascii="Source Sans Pro" w:hAnsi="Source Sans Pro"/>
          <w:color w:val="00A2E0"/>
          <w:spacing w:val="32"/>
        </w:rPr>
        <w:t xml:space="preserve"> </w:t>
      </w:r>
      <w:r w:rsidRPr="000A4508">
        <w:rPr>
          <w:rFonts w:ascii="Source Sans Pro" w:hAnsi="Source Sans Pro"/>
          <w:color w:val="00A2E0"/>
        </w:rPr>
        <w:t>VOORBIJ…</w:t>
      </w:r>
    </w:p>
    <w:p w14:paraId="43A04748" w14:textId="6FB0E54C" w:rsidR="001A09F6" w:rsidRPr="000A4508" w:rsidRDefault="006C7F5A" w:rsidP="00B67204">
      <w:pPr>
        <w:spacing w:line="232" w:lineRule="auto"/>
        <w:ind w:right="335"/>
        <w:rPr>
          <w:rFonts w:ascii="Source Sans Pro" w:hAnsi="Source Sans Pro"/>
          <w:sz w:val="22"/>
        </w:rPr>
      </w:pPr>
      <w:r w:rsidRPr="000A4508">
        <w:rPr>
          <w:rFonts w:ascii="Source Sans Pro" w:hAnsi="Source Sans Pro"/>
          <w:color w:val="231F20"/>
          <w:sz w:val="22"/>
        </w:rPr>
        <w:t>Je krijgt van het Centrum voor Kankeropsporing een uitnodigingsbrief met de stoelgangtest als je tot de</w:t>
      </w:r>
      <w:r w:rsidRPr="000A4508">
        <w:rPr>
          <w:rFonts w:ascii="Source Sans Pro" w:hAnsi="Source Sans Pro"/>
          <w:color w:val="231F20"/>
          <w:spacing w:val="1"/>
          <w:sz w:val="22"/>
        </w:rPr>
        <w:t xml:space="preserve"> </w:t>
      </w:r>
      <w:r w:rsidRPr="000A4508">
        <w:rPr>
          <w:rFonts w:ascii="Source Sans Pro" w:hAnsi="Source Sans Pro"/>
          <w:color w:val="231F20"/>
          <w:sz w:val="22"/>
        </w:rPr>
        <w:t>doelgroep</w:t>
      </w:r>
      <w:r w:rsidRPr="000A4508">
        <w:rPr>
          <w:rFonts w:ascii="Source Sans Pro" w:hAnsi="Source Sans Pro"/>
          <w:color w:val="231F20"/>
          <w:spacing w:val="-2"/>
          <w:sz w:val="22"/>
        </w:rPr>
        <w:t xml:space="preserve"> </w:t>
      </w:r>
      <w:r w:rsidRPr="000A4508">
        <w:rPr>
          <w:rFonts w:ascii="Source Sans Pro" w:hAnsi="Source Sans Pro"/>
          <w:color w:val="231F20"/>
          <w:sz w:val="22"/>
        </w:rPr>
        <w:t>behoort</w:t>
      </w:r>
      <w:r w:rsidR="001A09F6" w:rsidRPr="000A4508">
        <w:rPr>
          <w:rFonts w:ascii="Source Sans Pro" w:hAnsi="Source Sans Pro"/>
          <w:sz w:val="22"/>
        </w:rPr>
        <w:t>.</w:t>
      </w:r>
    </w:p>
    <w:p w14:paraId="31DA1FF6" w14:textId="1808F497" w:rsidR="00B67204" w:rsidRPr="000A4508" w:rsidRDefault="00B67204" w:rsidP="00B67204">
      <w:pPr>
        <w:spacing w:line="232" w:lineRule="auto"/>
        <w:ind w:right="335"/>
        <w:rPr>
          <w:rFonts w:ascii="Source Sans Pro" w:hAnsi="Source Sans Pro"/>
          <w:sz w:val="22"/>
        </w:rPr>
      </w:pPr>
    </w:p>
    <w:tbl>
      <w:tblPr>
        <w:tblStyle w:val="Tabelraster"/>
        <w:tblW w:w="0" w:type="auto"/>
        <w:shd w:val="clear" w:color="auto" w:fill="00A2E0"/>
        <w:tblLook w:val="04A0" w:firstRow="1" w:lastRow="0" w:firstColumn="1" w:lastColumn="0" w:noHBand="0" w:noVBand="1"/>
      </w:tblPr>
      <w:tblGrid>
        <w:gridCol w:w="9628"/>
      </w:tblGrid>
      <w:tr w:rsidR="00B67204" w:rsidRPr="000A4508" w14:paraId="630284FE" w14:textId="77777777" w:rsidTr="000A4508">
        <w:tc>
          <w:tcPr>
            <w:tcW w:w="9628" w:type="dxa"/>
            <w:shd w:val="clear" w:color="auto" w:fill="00A2E0"/>
          </w:tcPr>
          <w:p w14:paraId="63164323" w14:textId="77777777" w:rsidR="003D6B23" w:rsidRPr="000A4508" w:rsidRDefault="003D6B23" w:rsidP="003D6B23">
            <w:pPr>
              <w:spacing w:before="171"/>
              <w:ind w:left="22"/>
              <w:jc w:val="left"/>
              <w:rPr>
                <w:rFonts w:ascii="Source Sans Pro" w:hAnsi="Source Sans Pro"/>
                <w:b/>
                <w:sz w:val="26"/>
              </w:rPr>
            </w:pP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Meer</w:t>
            </w:r>
            <w:r w:rsidRPr="000A4508">
              <w:rPr>
                <w:rFonts w:ascii="Source Sans Pro" w:hAnsi="Source Sans Pro"/>
                <w:b/>
                <w:color w:val="FFFFFF"/>
                <w:spacing w:val="-7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weten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over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het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bevolkingsonderzoek?</w:t>
            </w:r>
          </w:p>
          <w:p w14:paraId="681A8B0D" w14:textId="6EE36646" w:rsidR="003D6B23" w:rsidRPr="000A4508" w:rsidRDefault="003D6B23" w:rsidP="000A4508">
            <w:pPr>
              <w:spacing w:before="63" w:line="213" w:lineRule="auto"/>
              <w:ind w:left="22" w:right="-113"/>
              <w:jc w:val="left"/>
              <w:rPr>
                <w:rFonts w:ascii="Source Sans Pro" w:hAnsi="Source Sans Pro"/>
                <w:b/>
              </w:rPr>
            </w:pP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Bel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gratis</w:t>
            </w:r>
            <w:r w:rsidRPr="000A4508">
              <w:rPr>
                <w:rFonts w:ascii="Source Sans Pro" w:hAnsi="Source Sans Pro"/>
                <w:b/>
                <w:color w:val="231F20"/>
                <w:spacing w:val="-4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naar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het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Centrum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voor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Kankeropsporing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op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0800</w:t>
            </w:r>
            <w:r w:rsidRPr="000A4508">
              <w:rPr>
                <w:rFonts w:ascii="Source Sans Pro" w:hAnsi="Source Sans Pro"/>
                <w:b/>
                <w:color w:val="FFFFFF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60160</w:t>
            </w:r>
            <w:r w:rsidRPr="000A4508">
              <w:rPr>
                <w:rFonts w:ascii="Source Sans Pro" w:hAnsi="Source Sans Pro"/>
                <w:b/>
                <w:color w:val="FFFFFF"/>
                <w:spacing w:val="-4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tussen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9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en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12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uur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en</w:t>
            </w:r>
            <w:r w:rsidRPr="000A4508">
              <w:rPr>
                <w:rFonts w:ascii="Source Sans Pro" w:hAnsi="Source Sans Pro"/>
                <w:b/>
                <w:color w:val="231F20"/>
                <w:spacing w:val="-46"/>
                <w:sz w:val="22"/>
              </w:rPr>
              <w:t xml:space="preserve"> </w:t>
            </w:r>
            <w:r w:rsidR="000A4508">
              <w:rPr>
                <w:rFonts w:ascii="Source Sans Pro" w:hAnsi="Source Sans Pro"/>
                <w:b/>
                <w:color w:val="231F20"/>
                <w:spacing w:val="-46"/>
                <w:sz w:val="22"/>
              </w:rPr>
              <w:br/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 xml:space="preserve">13 en 16 uur, stuur een e-mail naar </w:t>
            </w:r>
            <w:hyperlink r:id="rId10">
              <w:r w:rsidRPr="000A4508">
                <w:rPr>
                  <w:rFonts w:ascii="Source Sans Pro" w:hAnsi="Source Sans Pro"/>
                  <w:b/>
                  <w:color w:val="FFFFFF"/>
                  <w:sz w:val="22"/>
                </w:rPr>
                <w:t xml:space="preserve">info@bevolkingsonderzoek.be, </w:t>
              </w:r>
            </w:hyperlink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of surf naar</w:t>
            </w:r>
            <w:r w:rsidRPr="000A4508">
              <w:rPr>
                <w:rFonts w:ascii="Source Sans Pro" w:hAnsi="Source Sans Pro"/>
                <w:b/>
                <w:color w:val="231F20"/>
                <w:spacing w:val="1"/>
                <w:sz w:val="22"/>
              </w:rPr>
              <w:t xml:space="preserve"> </w:t>
            </w:r>
            <w:r w:rsidR="000A4508">
              <w:rPr>
                <w:rFonts w:ascii="Source Sans Pro" w:hAnsi="Source Sans Pro"/>
                <w:b/>
                <w:color w:val="231F20"/>
                <w:spacing w:val="1"/>
                <w:sz w:val="22"/>
              </w:rPr>
              <w:br/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https://dikkedarmkanker.bevolkingsonderzoek.be/</w:t>
            </w:r>
          </w:p>
          <w:p w14:paraId="5D555CCB" w14:textId="77777777" w:rsidR="003D6B23" w:rsidRPr="000A4508" w:rsidRDefault="003D6B23" w:rsidP="003D6B23">
            <w:pPr>
              <w:spacing w:before="154"/>
              <w:ind w:left="22"/>
              <w:jc w:val="left"/>
              <w:rPr>
                <w:rFonts w:ascii="Source Sans Pro" w:hAnsi="Source Sans Pro"/>
                <w:b/>
                <w:sz w:val="20"/>
              </w:rPr>
            </w:pP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Heb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vragen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over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6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persoonlijke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medische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situatie,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contacteer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6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huisarts.</w:t>
            </w:r>
          </w:p>
          <w:p w14:paraId="31CB6586" w14:textId="22B05E16" w:rsidR="00B67204" w:rsidRPr="000A4508" w:rsidRDefault="00B67204" w:rsidP="003D6B23">
            <w:pPr>
              <w:spacing w:before="158"/>
              <w:ind w:left="1133"/>
              <w:rPr>
                <w:rFonts w:ascii="Source Sans Pro" w:hAnsi="Source Sans Pro"/>
                <w:b/>
                <w:sz w:val="18"/>
              </w:rPr>
            </w:pPr>
          </w:p>
        </w:tc>
      </w:tr>
    </w:tbl>
    <w:p w14:paraId="2548B0A2" w14:textId="1455230B" w:rsidR="00022EDE" w:rsidRPr="000A4508" w:rsidRDefault="00022EDE" w:rsidP="00FB0B20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</w:p>
    <w:p w14:paraId="6D1EAE88" w14:textId="484C287C" w:rsidR="005D0495" w:rsidRPr="000A4508" w:rsidRDefault="007E4025" w:rsidP="003D6B23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 w:rsidRPr="000A4508"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2698A3D0" wp14:editId="0D2154E8">
            <wp:extent cx="1894298" cy="56197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76" cy="5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08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 xml:space="preserve">      </w:t>
      </w:r>
      <w:r w:rsidRPr="000A4508"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471261C2" wp14:editId="559E4273">
            <wp:extent cx="1208957" cy="67627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60" cy="6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08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 xml:space="preserve">             </w:t>
      </w:r>
      <w:r w:rsidRPr="000A4508">
        <w:rPr>
          <w:rStyle w:val="normaltextrun"/>
          <w:rFonts w:ascii="Source Sans Pro" w:eastAsia="Times New Roman" w:hAnsi="Source Sans Pro" w:cs="Times New Roman"/>
          <w:noProof/>
          <w:sz w:val="24"/>
          <w:szCs w:val="24"/>
          <w:lang w:val="nl-NL" w:eastAsia="nl-NL"/>
        </w:rPr>
        <w:drawing>
          <wp:inline distT="0" distB="0" distL="0" distR="0" wp14:anchorId="35028DEF" wp14:editId="526500A9">
            <wp:extent cx="752475" cy="7524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78C6" w14:textId="0D3F17DB" w:rsidR="00EC25E9" w:rsidRPr="000A4508" w:rsidRDefault="00EC25E9">
      <w:pPr>
        <w:spacing w:after="200"/>
        <w:jc w:val="left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 w:rsidRPr="000A4508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br w:type="page"/>
      </w:r>
    </w:p>
    <w:p w14:paraId="32883A16" w14:textId="56D3C766" w:rsidR="005D0495" w:rsidRDefault="00EC25E9" w:rsidP="005D0495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0A4508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lastRenderedPageBreak/>
        <w:t>Kort artikel</w:t>
      </w:r>
    </w:p>
    <w:p w14:paraId="161907AC" w14:textId="77777777" w:rsidR="0074522C" w:rsidRPr="000A4508" w:rsidRDefault="0074522C" w:rsidP="0074522C">
      <w:pPr>
        <w:spacing w:before="90"/>
        <w:jc w:val="center"/>
        <w:rPr>
          <w:rFonts w:ascii="Source Sans Pro" w:hAnsi="Source Sans Pro"/>
          <w:sz w:val="34"/>
        </w:rPr>
      </w:pPr>
      <w:r w:rsidRPr="000A4508">
        <w:rPr>
          <w:rFonts w:ascii="Source Sans Pro" w:hAnsi="Source Sans Pro"/>
          <w:b/>
          <w:color w:val="231F20"/>
          <w:sz w:val="34"/>
        </w:rPr>
        <w:t>Ik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doe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het</w:t>
      </w:r>
      <w:r w:rsidRPr="000A4508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straks</w:t>
      </w:r>
      <w:r w:rsidRPr="000A4508">
        <w:rPr>
          <w:rFonts w:ascii="Source Sans Pro" w:hAnsi="Source Sans Pro"/>
          <w:b/>
          <w:color w:val="231F20"/>
          <w:spacing w:val="-6"/>
          <w:sz w:val="34"/>
        </w:rPr>
        <w:t xml:space="preserve"> </w:t>
      </w:r>
      <w:r w:rsidRPr="000A4508">
        <w:rPr>
          <w:rFonts w:ascii="Source Sans Pro" w:hAnsi="Source Sans Pro"/>
          <w:b/>
          <w:color w:val="231F20"/>
          <w:sz w:val="34"/>
        </w:rPr>
        <w:t>wel.</w:t>
      </w:r>
      <w:r w:rsidRPr="000A4508">
        <w:rPr>
          <w:rFonts w:ascii="Source Sans Pro" w:hAnsi="Source Sans Pro"/>
          <w:b/>
          <w:color w:val="231F20"/>
          <w:spacing w:val="-9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Eerst</w:t>
      </w:r>
      <w:r w:rsidRPr="000A4508">
        <w:rPr>
          <w:rFonts w:ascii="Source Sans Pro" w:hAnsi="Source Sans Pro"/>
          <w:color w:val="231F20"/>
          <w:spacing w:val="-6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nog</w:t>
      </w:r>
      <w:r w:rsidRPr="000A4508">
        <w:rPr>
          <w:rFonts w:ascii="Source Sans Pro" w:hAnsi="Source Sans Pro"/>
          <w:color w:val="231F20"/>
          <w:spacing w:val="-8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wat</w:t>
      </w:r>
      <w:r w:rsidRPr="000A4508">
        <w:rPr>
          <w:rFonts w:ascii="Source Sans Pro" w:hAnsi="Source Sans Pro"/>
          <w:color w:val="231F20"/>
          <w:spacing w:val="-7"/>
          <w:sz w:val="34"/>
        </w:rPr>
        <w:t xml:space="preserve"> </w:t>
      </w:r>
      <w:r w:rsidRPr="000A4508">
        <w:rPr>
          <w:rFonts w:ascii="Source Sans Pro" w:hAnsi="Source Sans Pro"/>
          <w:color w:val="231F20"/>
          <w:sz w:val="34"/>
        </w:rPr>
        <w:t>lezen.</w:t>
      </w:r>
    </w:p>
    <w:p w14:paraId="59480269" w14:textId="77777777" w:rsidR="0074522C" w:rsidRPr="000A4508" w:rsidRDefault="0074522C" w:rsidP="0074522C">
      <w:pPr>
        <w:tabs>
          <w:tab w:val="left" w:pos="1133"/>
        </w:tabs>
        <w:spacing w:before="104"/>
        <w:rPr>
          <w:rFonts w:ascii="Source Sans Pro" w:hAnsi="Source Sans Pro"/>
          <w:b/>
          <w:sz w:val="30"/>
        </w:rPr>
      </w:pPr>
      <w:r w:rsidRPr="000A4508">
        <w:rPr>
          <w:rFonts w:ascii="Source Sans Pro" w:hAnsi="Source Sans Pro"/>
          <w:noProof/>
        </w:rPr>
        <w:drawing>
          <wp:inline distT="0" distB="0" distL="0" distR="0" wp14:anchorId="6092F0CC" wp14:editId="002CAE9C">
            <wp:extent cx="6120130" cy="314515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08">
        <w:rPr>
          <w:rFonts w:ascii="Source Sans Pro" w:hAnsi="Source Sans Pro"/>
          <w:b/>
          <w:color w:val="FFFFFF"/>
          <w:w w:val="79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sz w:val="30"/>
          <w:shd w:val="clear" w:color="auto" w:fill="00A2E0"/>
        </w:rPr>
        <w:tab/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GEEN</w:t>
      </w:r>
      <w:r w:rsidRPr="000A4508">
        <w:rPr>
          <w:rFonts w:ascii="Source Sans Pro" w:hAnsi="Source Sans Pro"/>
          <w:b/>
          <w:color w:val="FFFFFF"/>
          <w:spacing w:val="6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EXCUSES.</w:t>
      </w:r>
      <w:r w:rsidRPr="000A4508">
        <w:rPr>
          <w:rFonts w:ascii="Source Sans Pro" w:hAnsi="Source Sans Pro"/>
          <w:b/>
          <w:color w:val="FFFFFF"/>
          <w:spacing w:val="7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DOE</w:t>
      </w:r>
      <w:r w:rsidRPr="000A4508">
        <w:rPr>
          <w:rFonts w:ascii="Source Sans Pro" w:hAnsi="Source Sans Pro"/>
          <w:b/>
          <w:color w:val="FFFFFF"/>
          <w:spacing w:val="7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DE</w:t>
      </w:r>
      <w:r w:rsidRPr="000A4508">
        <w:rPr>
          <w:rFonts w:ascii="Source Sans Pro" w:hAnsi="Source Sans Pro"/>
          <w:b/>
          <w:color w:val="FFFFFF"/>
          <w:spacing w:val="6"/>
          <w:w w:val="90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w w:val="90"/>
          <w:sz w:val="30"/>
          <w:shd w:val="clear" w:color="auto" w:fill="00A2E0"/>
        </w:rPr>
        <w:t>STOELGANGTEST.</w:t>
      </w:r>
      <w:r w:rsidRPr="000A4508">
        <w:rPr>
          <w:rFonts w:ascii="Source Sans Pro" w:hAnsi="Source Sans Pro"/>
          <w:b/>
          <w:color w:val="FFFFFF"/>
          <w:sz w:val="30"/>
          <w:shd w:val="clear" w:color="auto" w:fill="00A2E0"/>
        </w:rPr>
        <w:t xml:space="preserve"> </w:t>
      </w:r>
      <w:r w:rsidRPr="000A4508">
        <w:rPr>
          <w:rFonts w:ascii="Source Sans Pro" w:hAnsi="Source Sans Pro"/>
          <w:b/>
          <w:color w:val="FFFFFF"/>
          <w:spacing w:val="-7"/>
          <w:sz w:val="30"/>
          <w:shd w:val="clear" w:color="auto" w:fill="00A2E0"/>
        </w:rPr>
        <w:t xml:space="preserve"> </w:t>
      </w:r>
    </w:p>
    <w:p w14:paraId="3A916770" w14:textId="77777777" w:rsidR="0074522C" w:rsidRPr="000A4508" w:rsidRDefault="0074522C" w:rsidP="0074522C">
      <w:pPr>
        <w:spacing w:after="200"/>
        <w:jc w:val="left"/>
        <w:rPr>
          <w:rFonts w:ascii="Source Sans Pro" w:hAnsi="Source Sans Pro"/>
          <w:sz w:val="35"/>
        </w:rPr>
      </w:pPr>
    </w:p>
    <w:p w14:paraId="7739FFBD" w14:textId="77777777" w:rsidR="0074522C" w:rsidRPr="000A4508" w:rsidRDefault="0074522C" w:rsidP="0074522C">
      <w:pPr>
        <w:spacing w:line="206" w:lineRule="auto"/>
        <w:ind w:right="1046"/>
        <w:jc w:val="left"/>
        <w:rPr>
          <w:rFonts w:ascii="Source Sans Pro" w:hAnsi="Source Sans Pro"/>
          <w:b/>
          <w:sz w:val="40"/>
        </w:rPr>
      </w:pPr>
      <w:r w:rsidRPr="000A4508">
        <w:rPr>
          <w:rFonts w:ascii="Source Sans Pro" w:hAnsi="Source Sans Pro"/>
          <w:b/>
          <w:color w:val="00A2E0"/>
          <w:spacing w:val="12"/>
          <w:sz w:val="40"/>
        </w:rPr>
        <w:t xml:space="preserve">VROEGTIJDIGE </w:t>
      </w:r>
      <w:r w:rsidRPr="000A4508">
        <w:rPr>
          <w:rFonts w:ascii="Source Sans Pro" w:hAnsi="Source Sans Pro"/>
          <w:b/>
          <w:color w:val="00A2E0"/>
          <w:spacing w:val="13"/>
          <w:sz w:val="40"/>
        </w:rPr>
        <w:t xml:space="preserve">OPSPORING </w:t>
      </w:r>
      <w:r w:rsidRPr="000A4508">
        <w:rPr>
          <w:rFonts w:ascii="Source Sans Pro" w:hAnsi="Source Sans Pro"/>
          <w:b/>
          <w:color w:val="00A2E0"/>
          <w:sz w:val="40"/>
        </w:rPr>
        <w:t xml:space="preserve">IS DE </w:t>
      </w:r>
      <w:r w:rsidRPr="000A4508">
        <w:rPr>
          <w:rFonts w:ascii="Source Sans Pro" w:hAnsi="Source Sans Pro"/>
          <w:b/>
          <w:color w:val="00A2E0"/>
          <w:spacing w:val="10"/>
          <w:sz w:val="40"/>
        </w:rPr>
        <w:t xml:space="preserve">BESTE </w:t>
      </w:r>
      <w:r w:rsidRPr="000A4508">
        <w:rPr>
          <w:rFonts w:ascii="Source Sans Pro" w:hAnsi="Source Sans Pro"/>
          <w:b/>
          <w:color w:val="00A2E0"/>
          <w:spacing w:val="14"/>
          <w:sz w:val="40"/>
        </w:rPr>
        <w:t>BESCHERMING</w:t>
      </w:r>
      <w:r w:rsidRPr="000A4508">
        <w:rPr>
          <w:rFonts w:ascii="Source Sans Pro" w:hAnsi="Source Sans Pro"/>
          <w:b/>
          <w:color w:val="00A2E0"/>
          <w:spacing w:val="15"/>
          <w:sz w:val="40"/>
        </w:rPr>
        <w:t xml:space="preserve"> </w:t>
      </w:r>
      <w:r w:rsidRPr="000A4508">
        <w:rPr>
          <w:rFonts w:ascii="Source Sans Pro" w:hAnsi="Source Sans Pro"/>
          <w:b/>
          <w:color w:val="6D6E71"/>
          <w:spacing w:val="10"/>
          <w:sz w:val="40"/>
        </w:rPr>
        <w:t>TEGEN</w:t>
      </w:r>
      <w:r w:rsidRPr="000A4508">
        <w:rPr>
          <w:rFonts w:ascii="Source Sans Pro" w:hAnsi="Source Sans Pro"/>
          <w:b/>
          <w:color w:val="6D6E71"/>
          <w:spacing w:val="15"/>
          <w:sz w:val="40"/>
        </w:rPr>
        <w:t xml:space="preserve"> </w:t>
      </w:r>
      <w:r w:rsidRPr="000A4508">
        <w:rPr>
          <w:rFonts w:ascii="Source Sans Pro" w:hAnsi="Source Sans Pro"/>
          <w:b/>
          <w:color w:val="6D6E71"/>
          <w:spacing w:val="14"/>
          <w:sz w:val="40"/>
        </w:rPr>
        <w:t>DIKKEDARMKANKER</w:t>
      </w:r>
    </w:p>
    <w:p w14:paraId="0714DD84" w14:textId="77777777" w:rsidR="0074522C" w:rsidRPr="000A4508" w:rsidRDefault="0074522C" w:rsidP="0074522C">
      <w:pPr>
        <w:pStyle w:val="Kop1"/>
        <w:spacing w:before="61"/>
        <w:rPr>
          <w:rFonts w:ascii="Source Sans Pro" w:hAnsi="Source Sans Pro"/>
          <w:color w:val="auto"/>
        </w:rPr>
      </w:pPr>
      <w:r w:rsidRPr="000A4508">
        <w:rPr>
          <w:rFonts w:ascii="Source Sans Pro" w:hAnsi="Source Sans Pro"/>
          <w:color w:val="auto"/>
        </w:rPr>
        <w:t>Doe van je 50ste tot en met je 74ste elke twee jaar de stoelgangtest.</w:t>
      </w:r>
    </w:p>
    <w:p w14:paraId="2CF69CC0" w14:textId="77777777" w:rsidR="0074522C" w:rsidRPr="000A4508" w:rsidRDefault="0074522C" w:rsidP="0074522C">
      <w:pPr>
        <w:spacing w:line="232" w:lineRule="auto"/>
        <w:ind w:right="335"/>
        <w:rPr>
          <w:rFonts w:ascii="Source Sans Pro" w:hAnsi="Source Sans Pro"/>
          <w:sz w:val="22"/>
        </w:rPr>
      </w:pPr>
    </w:p>
    <w:tbl>
      <w:tblPr>
        <w:tblStyle w:val="Tabelraster"/>
        <w:tblW w:w="0" w:type="auto"/>
        <w:shd w:val="clear" w:color="auto" w:fill="00A2E0"/>
        <w:tblLook w:val="04A0" w:firstRow="1" w:lastRow="0" w:firstColumn="1" w:lastColumn="0" w:noHBand="0" w:noVBand="1"/>
      </w:tblPr>
      <w:tblGrid>
        <w:gridCol w:w="9628"/>
      </w:tblGrid>
      <w:tr w:rsidR="0074522C" w:rsidRPr="000A4508" w14:paraId="235C8383" w14:textId="77777777" w:rsidTr="009C6DC3">
        <w:tc>
          <w:tcPr>
            <w:tcW w:w="9628" w:type="dxa"/>
            <w:shd w:val="clear" w:color="auto" w:fill="00A2E0"/>
          </w:tcPr>
          <w:p w14:paraId="0BE82E72" w14:textId="77777777" w:rsidR="0074522C" w:rsidRPr="000A4508" w:rsidRDefault="0074522C" w:rsidP="009C6DC3">
            <w:pPr>
              <w:spacing w:before="171"/>
              <w:ind w:left="22"/>
              <w:jc w:val="left"/>
              <w:rPr>
                <w:rFonts w:ascii="Source Sans Pro" w:hAnsi="Source Sans Pro"/>
                <w:b/>
                <w:sz w:val="26"/>
              </w:rPr>
            </w:pP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Meer</w:t>
            </w:r>
            <w:r w:rsidRPr="000A4508">
              <w:rPr>
                <w:rFonts w:ascii="Source Sans Pro" w:hAnsi="Source Sans Pro"/>
                <w:b/>
                <w:color w:val="FFFFFF"/>
                <w:spacing w:val="-7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weten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over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het</w:t>
            </w:r>
            <w:r w:rsidRPr="000A4508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6"/>
              </w:rPr>
              <w:t>bevolkingsonderzoek?</w:t>
            </w:r>
          </w:p>
          <w:p w14:paraId="654A83D5" w14:textId="77777777" w:rsidR="0074522C" w:rsidRPr="000A4508" w:rsidRDefault="0074522C" w:rsidP="009C6DC3">
            <w:pPr>
              <w:spacing w:before="63" w:line="213" w:lineRule="auto"/>
              <w:ind w:left="22" w:right="-113"/>
              <w:jc w:val="left"/>
              <w:rPr>
                <w:rFonts w:ascii="Source Sans Pro" w:hAnsi="Source Sans Pro"/>
                <w:b/>
              </w:rPr>
            </w:pP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Bel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gratis</w:t>
            </w:r>
            <w:r w:rsidRPr="000A4508">
              <w:rPr>
                <w:rFonts w:ascii="Source Sans Pro" w:hAnsi="Source Sans Pro"/>
                <w:b/>
                <w:color w:val="231F20"/>
                <w:spacing w:val="-4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naar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het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Centrum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voor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Kankeropsporing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op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0800</w:t>
            </w:r>
            <w:r w:rsidRPr="000A4508">
              <w:rPr>
                <w:rFonts w:ascii="Source Sans Pro" w:hAnsi="Source Sans Pro"/>
                <w:b/>
                <w:color w:val="FFFFFF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60160</w:t>
            </w:r>
            <w:r w:rsidRPr="000A4508">
              <w:rPr>
                <w:rFonts w:ascii="Source Sans Pro" w:hAnsi="Source Sans Pro"/>
                <w:b/>
                <w:color w:val="FFFFFF"/>
                <w:spacing w:val="-4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tussen</w:t>
            </w:r>
            <w:r w:rsidRPr="000A4508">
              <w:rPr>
                <w:rFonts w:ascii="Source Sans Pro" w:hAnsi="Source Sans Pro"/>
                <w:b/>
                <w:color w:val="231F20"/>
                <w:spacing w:val="-2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9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en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12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uur</w:t>
            </w:r>
            <w:r w:rsidRPr="000A4508">
              <w:rPr>
                <w:rFonts w:ascii="Source Sans Pro" w:hAnsi="Source Sans Pro"/>
                <w:b/>
                <w:color w:val="231F20"/>
                <w:spacing w:val="-3"/>
                <w:sz w:val="22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en</w:t>
            </w:r>
            <w:r w:rsidRPr="000A4508">
              <w:rPr>
                <w:rFonts w:ascii="Source Sans Pro" w:hAnsi="Source Sans Pro"/>
                <w:b/>
                <w:color w:val="231F20"/>
                <w:spacing w:val="-46"/>
                <w:sz w:val="22"/>
              </w:rPr>
              <w:t xml:space="preserve"> </w:t>
            </w:r>
            <w:r>
              <w:rPr>
                <w:rFonts w:ascii="Source Sans Pro" w:hAnsi="Source Sans Pro"/>
                <w:b/>
                <w:color w:val="231F20"/>
                <w:spacing w:val="-46"/>
                <w:sz w:val="22"/>
              </w:rPr>
              <w:br/>
            </w:r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 xml:space="preserve">13 en 16 uur, stuur een e-mail naar </w:t>
            </w:r>
            <w:hyperlink r:id="rId14">
              <w:r w:rsidRPr="000A4508">
                <w:rPr>
                  <w:rFonts w:ascii="Source Sans Pro" w:hAnsi="Source Sans Pro"/>
                  <w:b/>
                  <w:color w:val="FFFFFF"/>
                  <w:sz w:val="22"/>
                </w:rPr>
                <w:t xml:space="preserve">info@bevolkingsonderzoek.be, </w:t>
              </w:r>
            </w:hyperlink>
            <w:r w:rsidRPr="000A4508">
              <w:rPr>
                <w:rFonts w:ascii="Source Sans Pro" w:hAnsi="Source Sans Pro"/>
                <w:b/>
                <w:color w:val="231F20"/>
                <w:sz w:val="22"/>
              </w:rPr>
              <w:t>of surf naar</w:t>
            </w:r>
            <w:r w:rsidRPr="000A4508">
              <w:rPr>
                <w:rFonts w:ascii="Source Sans Pro" w:hAnsi="Source Sans Pro"/>
                <w:b/>
                <w:color w:val="231F20"/>
                <w:spacing w:val="1"/>
                <w:sz w:val="22"/>
              </w:rPr>
              <w:t xml:space="preserve"> </w:t>
            </w:r>
            <w:r>
              <w:rPr>
                <w:rFonts w:ascii="Source Sans Pro" w:hAnsi="Source Sans Pro"/>
                <w:b/>
                <w:color w:val="231F20"/>
                <w:spacing w:val="1"/>
                <w:sz w:val="22"/>
              </w:rPr>
              <w:br/>
            </w:r>
            <w:r w:rsidRPr="000A4508">
              <w:rPr>
                <w:rFonts w:ascii="Source Sans Pro" w:hAnsi="Source Sans Pro"/>
                <w:b/>
                <w:color w:val="FFFFFF"/>
                <w:sz w:val="22"/>
              </w:rPr>
              <w:t>https://dikkedarmkanker.bevolkingsonderzoek.be/</w:t>
            </w:r>
          </w:p>
          <w:p w14:paraId="76B079F6" w14:textId="77777777" w:rsidR="0074522C" w:rsidRPr="000A4508" w:rsidRDefault="0074522C" w:rsidP="009C6DC3">
            <w:pPr>
              <w:spacing w:before="154"/>
              <w:ind w:left="22"/>
              <w:jc w:val="left"/>
              <w:rPr>
                <w:rFonts w:ascii="Source Sans Pro" w:hAnsi="Source Sans Pro"/>
                <w:b/>
                <w:sz w:val="20"/>
              </w:rPr>
            </w:pP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Heb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vragen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over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6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persoonlijke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medische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situatie,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contacteer</w:t>
            </w:r>
            <w:r w:rsidRPr="000A4508">
              <w:rPr>
                <w:rFonts w:ascii="Source Sans Pro" w:hAnsi="Source Sans Pro"/>
                <w:b/>
                <w:color w:val="231F20"/>
                <w:spacing w:val="-5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je</w:t>
            </w:r>
            <w:r w:rsidRPr="000A4508">
              <w:rPr>
                <w:rFonts w:ascii="Source Sans Pro" w:hAnsi="Source Sans Pro"/>
                <w:b/>
                <w:color w:val="231F20"/>
                <w:spacing w:val="-6"/>
                <w:sz w:val="20"/>
              </w:rPr>
              <w:t xml:space="preserve"> </w:t>
            </w:r>
            <w:r w:rsidRPr="000A4508">
              <w:rPr>
                <w:rFonts w:ascii="Source Sans Pro" w:hAnsi="Source Sans Pro"/>
                <w:b/>
                <w:color w:val="231F20"/>
                <w:sz w:val="20"/>
              </w:rPr>
              <w:t>huisarts.</w:t>
            </w:r>
          </w:p>
          <w:p w14:paraId="6B43CEAC" w14:textId="77777777" w:rsidR="0074522C" w:rsidRPr="000A4508" w:rsidRDefault="0074522C" w:rsidP="009C6DC3">
            <w:pPr>
              <w:spacing w:before="158"/>
              <w:ind w:left="1133"/>
              <w:rPr>
                <w:rFonts w:ascii="Source Sans Pro" w:hAnsi="Source Sans Pro"/>
                <w:b/>
                <w:sz w:val="18"/>
              </w:rPr>
            </w:pPr>
          </w:p>
        </w:tc>
      </w:tr>
    </w:tbl>
    <w:p w14:paraId="2F2E0924" w14:textId="77777777" w:rsidR="0074522C" w:rsidRPr="000A4508" w:rsidRDefault="0074522C" w:rsidP="0074522C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</w:p>
    <w:p w14:paraId="142167AC" w14:textId="77777777" w:rsidR="0074522C" w:rsidRPr="000A4508" w:rsidRDefault="0074522C" w:rsidP="0074522C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 w:rsidRPr="000A4508"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4D334ABF" wp14:editId="43C76472">
            <wp:extent cx="1894298" cy="56197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76" cy="5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08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 xml:space="preserve">      </w:t>
      </w:r>
      <w:r w:rsidRPr="000A4508"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53653038" wp14:editId="6BF7C722">
            <wp:extent cx="1208957" cy="67627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60" cy="6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08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 xml:space="preserve">             </w:t>
      </w:r>
      <w:r w:rsidRPr="000A4508">
        <w:rPr>
          <w:rStyle w:val="normaltextrun"/>
          <w:rFonts w:ascii="Source Sans Pro" w:eastAsia="Times New Roman" w:hAnsi="Source Sans Pro" w:cs="Times New Roman"/>
          <w:noProof/>
          <w:sz w:val="24"/>
          <w:szCs w:val="24"/>
          <w:lang w:val="nl-NL" w:eastAsia="nl-NL"/>
        </w:rPr>
        <w:drawing>
          <wp:inline distT="0" distB="0" distL="0" distR="0" wp14:anchorId="1B9F47AF" wp14:editId="488DC071">
            <wp:extent cx="752475" cy="752475"/>
            <wp:effectExtent l="0" t="0" r="9525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69DA" w14:textId="77777777" w:rsidR="0074522C" w:rsidRPr="000A4508" w:rsidRDefault="0074522C" w:rsidP="0074522C">
      <w:pPr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</w:p>
    <w:sectPr w:rsidR="0074522C" w:rsidRPr="000A4508" w:rsidSect="00041F7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D90D" w14:textId="77777777" w:rsidR="009C66E2" w:rsidRDefault="009C66E2" w:rsidP="000E3193">
      <w:r>
        <w:separator/>
      </w:r>
    </w:p>
  </w:endnote>
  <w:endnote w:type="continuationSeparator" w:id="0">
    <w:p w14:paraId="1E1BC4D0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BEEF408" w:rsidR="00412663" w:rsidRPr="00C657B7" w:rsidRDefault="005B70BA" w:rsidP="000E3193">
    <w:pPr>
      <w:pStyle w:val="Voettekst"/>
    </w:pPr>
    <w:r>
      <w:rPr>
        <w:noProof/>
        <w14:ligatures w14:val="none"/>
      </w:rPr>
      <w:drawing>
        <wp:inline distT="0" distB="0" distL="0" distR="0" wp14:anchorId="3914880F" wp14:editId="04AAE708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D7F" w14:textId="77777777" w:rsidR="009C66E2" w:rsidRDefault="009C66E2" w:rsidP="000E3193">
      <w:r>
        <w:separator/>
      </w:r>
    </w:p>
  </w:footnote>
  <w:footnote w:type="continuationSeparator" w:id="0">
    <w:p w14:paraId="7AC0EED5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37E"/>
    <w:multiLevelType w:val="hybridMultilevel"/>
    <w:tmpl w:val="061EF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A05AA"/>
    <w:multiLevelType w:val="hybridMultilevel"/>
    <w:tmpl w:val="0DF0F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4786"/>
    <w:multiLevelType w:val="hybridMultilevel"/>
    <w:tmpl w:val="59B60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A3C7B"/>
    <w:multiLevelType w:val="hybridMultilevel"/>
    <w:tmpl w:val="7A84A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62A9"/>
    <w:multiLevelType w:val="hybridMultilevel"/>
    <w:tmpl w:val="68785024"/>
    <w:lvl w:ilvl="0" w:tplc="369436B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341A0"/>
    <w:multiLevelType w:val="hybridMultilevel"/>
    <w:tmpl w:val="CE60EF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969FB"/>
    <w:multiLevelType w:val="hybridMultilevel"/>
    <w:tmpl w:val="7A84AD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F6A65"/>
    <w:multiLevelType w:val="hybridMultilevel"/>
    <w:tmpl w:val="843A1314"/>
    <w:lvl w:ilvl="0" w:tplc="C49E54B2">
      <w:start w:val="1"/>
      <w:numFmt w:val="decimal"/>
      <w:lvlText w:val="%1."/>
      <w:lvlJc w:val="left"/>
      <w:pPr>
        <w:ind w:left="1068" w:hanging="708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867843">
    <w:abstractNumId w:val="1"/>
  </w:num>
  <w:num w:numId="2" w16cid:durableId="1762794771">
    <w:abstractNumId w:val="13"/>
  </w:num>
  <w:num w:numId="3" w16cid:durableId="1193764422">
    <w:abstractNumId w:val="27"/>
  </w:num>
  <w:num w:numId="4" w16cid:durableId="1766027906">
    <w:abstractNumId w:val="21"/>
  </w:num>
  <w:num w:numId="5" w16cid:durableId="1964798829">
    <w:abstractNumId w:val="4"/>
  </w:num>
  <w:num w:numId="6" w16cid:durableId="596065176">
    <w:abstractNumId w:val="23"/>
  </w:num>
  <w:num w:numId="7" w16cid:durableId="1891260504">
    <w:abstractNumId w:val="17"/>
  </w:num>
  <w:num w:numId="8" w16cid:durableId="817840259">
    <w:abstractNumId w:val="19"/>
  </w:num>
  <w:num w:numId="9" w16cid:durableId="189491570">
    <w:abstractNumId w:val="5"/>
  </w:num>
  <w:num w:numId="10" w16cid:durableId="1150750906">
    <w:abstractNumId w:val="0"/>
  </w:num>
  <w:num w:numId="11" w16cid:durableId="921446633">
    <w:abstractNumId w:val="22"/>
  </w:num>
  <w:num w:numId="12" w16cid:durableId="1465078374">
    <w:abstractNumId w:val="29"/>
  </w:num>
  <w:num w:numId="13" w16cid:durableId="87360701">
    <w:abstractNumId w:val="2"/>
  </w:num>
  <w:num w:numId="14" w16cid:durableId="1824731657">
    <w:abstractNumId w:val="6"/>
  </w:num>
  <w:num w:numId="15" w16cid:durableId="1708336088">
    <w:abstractNumId w:val="24"/>
  </w:num>
  <w:num w:numId="16" w16cid:durableId="1755472790">
    <w:abstractNumId w:val="10"/>
  </w:num>
  <w:num w:numId="17" w16cid:durableId="1720788466">
    <w:abstractNumId w:val="26"/>
  </w:num>
  <w:num w:numId="18" w16cid:durableId="1393769854">
    <w:abstractNumId w:val="8"/>
  </w:num>
  <w:num w:numId="19" w16cid:durableId="433671550">
    <w:abstractNumId w:val="20"/>
  </w:num>
  <w:num w:numId="20" w16cid:durableId="1632712927">
    <w:abstractNumId w:val="11"/>
  </w:num>
  <w:num w:numId="21" w16cid:durableId="521940252">
    <w:abstractNumId w:val="12"/>
  </w:num>
  <w:num w:numId="22" w16cid:durableId="2104958627">
    <w:abstractNumId w:val="15"/>
  </w:num>
  <w:num w:numId="23" w16cid:durableId="1334138243">
    <w:abstractNumId w:val="16"/>
  </w:num>
  <w:num w:numId="24" w16cid:durableId="81920186">
    <w:abstractNumId w:val="7"/>
  </w:num>
  <w:num w:numId="25" w16cid:durableId="1320620732">
    <w:abstractNumId w:val="3"/>
  </w:num>
  <w:num w:numId="26" w16cid:durableId="271014727">
    <w:abstractNumId w:val="9"/>
  </w:num>
  <w:num w:numId="27" w16cid:durableId="71319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77941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8917891">
    <w:abstractNumId w:val="25"/>
  </w:num>
  <w:num w:numId="30" w16cid:durableId="399602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2EDE"/>
    <w:rsid w:val="000237FB"/>
    <w:rsid w:val="0002629E"/>
    <w:rsid w:val="000305E9"/>
    <w:rsid w:val="00041F7D"/>
    <w:rsid w:val="00043FE4"/>
    <w:rsid w:val="00073FBF"/>
    <w:rsid w:val="00081A89"/>
    <w:rsid w:val="00092DA6"/>
    <w:rsid w:val="000A29B0"/>
    <w:rsid w:val="000A4508"/>
    <w:rsid w:val="000A7154"/>
    <w:rsid w:val="000D19A0"/>
    <w:rsid w:val="000E3193"/>
    <w:rsid w:val="000F1863"/>
    <w:rsid w:val="000F54FB"/>
    <w:rsid w:val="00100B48"/>
    <w:rsid w:val="00101D26"/>
    <w:rsid w:val="0011022D"/>
    <w:rsid w:val="001429A3"/>
    <w:rsid w:val="00152E80"/>
    <w:rsid w:val="00171419"/>
    <w:rsid w:val="001715D2"/>
    <w:rsid w:val="00172472"/>
    <w:rsid w:val="001731D5"/>
    <w:rsid w:val="00194115"/>
    <w:rsid w:val="00194A97"/>
    <w:rsid w:val="001A09F6"/>
    <w:rsid w:val="001B5EF7"/>
    <w:rsid w:val="001D1B62"/>
    <w:rsid w:val="001E6DF7"/>
    <w:rsid w:val="001F1146"/>
    <w:rsid w:val="00212746"/>
    <w:rsid w:val="0021742D"/>
    <w:rsid w:val="002210EF"/>
    <w:rsid w:val="0024231B"/>
    <w:rsid w:val="00250800"/>
    <w:rsid w:val="00261A4C"/>
    <w:rsid w:val="002668A0"/>
    <w:rsid w:val="002D1B79"/>
    <w:rsid w:val="002F2E23"/>
    <w:rsid w:val="002F42C2"/>
    <w:rsid w:val="002F6FAF"/>
    <w:rsid w:val="002F74A5"/>
    <w:rsid w:val="0030061E"/>
    <w:rsid w:val="00303D94"/>
    <w:rsid w:val="00326988"/>
    <w:rsid w:val="00353679"/>
    <w:rsid w:val="00365146"/>
    <w:rsid w:val="00380CBE"/>
    <w:rsid w:val="00385ADF"/>
    <w:rsid w:val="00387D0D"/>
    <w:rsid w:val="003958B2"/>
    <w:rsid w:val="003A7AC6"/>
    <w:rsid w:val="003B79F4"/>
    <w:rsid w:val="003D6B23"/>
    <w:rsid w:val="003E1A28"/>
    <w:rsid w:val="003E4763"/>
    <w:rsid w:val="003E65B6"/>
    <w:rsid w:val="004109D3"/>
    <w:rsid w:val="00412663"/>
    <w:rsid w:val="00452CCB"/>
    <w:rsid w:val="00474E5E"/>
    <w:rsid w:val="00495A1D"/>
    <w:rsid w:val="00497D3E"/>
    <w:rsid w:val="004A5FF8"/>
    <w:rsid w:val="004C3EEA"/>
    <w:rsid w:val="004D5098"/>
    <w:rsid w:val="004D5AC1"/>
    <w:rsid w:val="004E0E19"/>
    <w:rsid w:val="004E7955"/>
    <w:rsid w:val="00506184"/>
    <w:rsid w:val="005073DD"/>
    <w:rsid w:val="00520727"/>
    <w:rsid w:val="00534252"/>
    <w:rsid w:val="00536CF0"/>
    <w:rsid w:val="00552215"/>
    <w:rsid w:val="0055222C"/>
    <w:rsid w:val="00552876"/>
    <w:rsid w:val="005565DB"/>
    <w:rsid w:val="00567F2C"/>
    <w:rsid w:val="00581615"/>
    <w:rsid w:val="005A15A2"/>
    <w:rsid w:val="005A5F0C"/>
    <w:rsid w:val="005B70BA"/>
    <w:rsid w:val="005C361C"/>
    <w:rsid w:val="005C7BF2"/>
    <w:rsid w:val="005D0495"/>
    <w:rsid w:val="005D7456"/>
    <w:rsid w:val="005E27D9"/>
    <w:rsid w:val="005E54BA"/>
    <w:rsid w:val="005E64CB"/>
    <w:rsid w:val="005E6E28"/>
    <w:rsid w:val="005F036C"/>
    <w:rsid w:val="005F2651"/>
    <w:rsid w:val="00603751"/>
    <w:rsid w:val="00613B5C"/>
    <w:rsid w:val="006156FD"/>
    <w:rsid w:val="00624994"/>
    <w:rsid w:val="00625278"/>
    <w:rsid w:val="00636E10"/>
    <w:rsid w:val="00670811"/>
    <w:rsid w:val="006907C8"/>
    <w:rsid w:val="006953E3"/>
    <w:rsid w:val="006C7F5A"/>
    <w:rsid w:val="006D3931"/>
    <w:rsid w:val="006D3C21"/>
    <w:rsid w:val="006D74D3"/>
    <w:rsid w:val="006E4738"/>
    <w:rsid w:val="006E4B42"/>
    <w:rsid w:val="006F0889"/>
    <w:rsid w:val="006F7994"/>
    <w:rsid w:val="00710B2E"/>
    <w:rsid w:val="00712641"/>
    <w:rsid w:val="00737FBD"/>
    <w:rsid w:val="00744B15"/>
    <w:rsid w:val="0074522C"/>
    <w:rsid w:val="0074537A"/>
    <w:rsid w:val="00746C2B"/>
    <w:rsid w:val="0075069D"/>
    <w:rsid w:val="00757E0E"/>
    <w:rsid w:val="00762C75"/>
    <w:rsid w:val="00762C85"/>
    <w:rsid w:val="00775D8D"/>
    <w:rsid w:val="007832E0"/>
    <w:rsid w:val="007B3608"/>
    <w:rsid w:val="007C20D1"/>
    <w:rsid w:val="007D1884"/>
    <w:rsid w:val="007E1BB8"/>
    <w:rsid w:val="007E4025"/>
    <w:rsid w:val="007E76DA"/>
    <w:rsid w:val="00807ED5"/>
    <w:rsid w:val="00822CFE"/>
    <w:rsid w:val="00830506"/>
    <w:rsid w:val="008374A4"/>
    <w:rsid w:val="00840F2D"/>
    <w:rsid w:val="00854AE3"/>
    <w:rsid w:val="008871CD"/>
    <w:rsid w:val="008C5162"/>
    <w:rsid w:val="008D0449"/>
    <w:rsid w:val="008F7AE7"/>
    <w:rsid w:val="00945A6F"/>
    <w:rsid w:val="009606DC"/>
    <w:rsid w:val="0098362B"/>
    <w:rsid w:val="00991320"/>
    <w:rsid w:val="009B5ACC"/>
    <w:rsid w:val="009C66E2"/>
    <w:rsid w:val="009E29D5"/>
    <w:rsid w:val="00A00275"/>
    <w:rsid w:val="00A50D66"/>
    <w:rsid w:val="00A50DB4"/>
    <w:rsid w:val="00A75A8F"/>
    <w:rsid w:val="00A93EA5"/>
    <w:rsid w:val="00A96CB8"/>
    <w:rsid w:val="00AA1FA1"/>
    <w:rsid w:val="00AA4D98"/>
    <w:rsid w:val="00AB2B6C"/>
    <w:rsid w:val="00AB3457"/>
    <w:rsid w:val="00AB64C9"/>
    <w:rsid w:val="00AC67AA"/>
    <w:rsid w:val="00B31756"/>
    <w:rsid w:val="00B57A89"/>
    <w:rsid w:val="00B619DE"/>
    <w:rsid w:val="00B653D4"/>
    <w:rsid w:val="00B67204"/>
    <w:rsid w:val="00B909C4"/>
    <w:rsid w:val="00BB2CEA"/>
    <w:rsid w:val="00BD4C00"/>
    <w:rsid w:val="00BE1CC8"/>
    <w:rsid w:val="00C02FB5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1F3D"/>
    <w:rsid w:val="00CB4519"/>
    <w:rsid w:val="00CC0AA4"/>
    <w:rsid w:val="00CD3914"/>
    <w:rsid w:val="00CD6B70"/>
    <w:rsid w:val="00CE505B"/>
    <w:rsid w:val="00CF75BA"/>
    <w:rsid w:val="00D0439D"/>
    <w:rsid w:val="00D239A9"/>
    <w:rsid w:val="00D62508"/>
    <w:rsid w:val="00D81619"/>
    <w:rsid w:val="00D8211E"/>
    <w:rsid w:val="00D943BE"/>
    <w:rsid w:val="00D94A68"/>
    <w:rsid w:val="00D95C63"/>
    <w:rsid w:val="00D96341"/>
    <w:rsid w:val="00DA1CF3"/>
    <w:rsid w:val="00DA78B2"/>
    <w:rsid w:val="00DB1DEC"/>
    <w:rsid w:val="00DB2F24"/>
    <w:rsid w:val="00DC25E9"/>
    <w:rsid w:val="00DC5DB6"/>
    <w:rsid w:val="00DD2B87"/>
    <w:rsid w:val="00DE0166"/>
    <w:rsid w:val="00DE441F"/>
    <w:rsid w:val="00DE501B"/>
    <w:rsid w:val="00DF40C9"/>
    <w:rsid w:val="00E052C8"/>
    <w:rsid w:val="00E27EA1"/>
    <w:rsid w:val="00E52A25"/>
    <w:rsid w:val="00E56AFE"/>
    <w:rsid w:val="00E6314C"/>
    <w:rsid w:val="00E63445"/>
    <w:rsid w:val="00E71151"/>
    <w:rsid w:val="00E90B72"/>
    <w:rsid w:val="00EB4E5E"/>
    <w:rsid w:val="00EB6B68"/>
    <w:rsid w:val="00EC25E9"/>
    <w:rsid w:val="00EC4953"/>
    <w:rsid w:val="00F02268"/>
    <w:rsid w:val="00F2139E"/>
    <w:rsid w:val="00F26784"/>
    <w:rsid w:val="00F37D49"/>
    <w:rsid w:val="00F40F33"/>
    <w:rsid w:val="00F45B94"/>
    <w:rsid w:val="00F73FDB"/>
    <w:rsid w:val="00F76C24"/>
    <w:rsid w:val="00F774F2"/>
    <w:rsid w:val="00F828DF"/>
    <w:rsid w:val="00F94D71"/>
    <w:rsid w:val="00FB0B20"/>
    <w:rsid w:val="00FD3A0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1A0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1B29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F75BA"/>
  </w:style>
  <w:style w:type="character" w:customStyle="1" w:styleId="contextualspellingandgrammarerror">
    <w:name w:val="contextualspellingandgrammarerror"/>
    <w:basedOn w:val="Standaardalinea-lettertype"/>
    <w:rsid w:val="00CF75BA"/>
  </w:style>
  <w:style w:type="character" w:customStyle="1" w:styleId="eop">
    <w:name w:val="eop"/>
    <w:basedOn w:val="Standaardalinea-lettertype"/>
    <w:rsid w:val="00CF75BA"/>
  </w:style>
  <w:style w:type="character" w:customStyle="1" w:styleId="Kop1Char">
    <w:name w:val="Kop 1 Char"/>
    <w:basedOn w:val="Standaardalinea-lettertype"/>
    <w:link w:val="Kop1"/>
    <w:uiPriority w:val="9"/>
    <w:rsid w:val="001A09F6"/>
    <w:rPr>
      <w:rFonts w:asciiTheme="majorHAnsi" w:eastAsiaTheme="majorEastAsia" w:hAnsiTheme="majorHAnsi" w:cstheme="majorBidi"/>
      <w:color w:val="681B29" w:themeColor="accent1" w:themeShade="BF"/>
      <w:sz w:val="32"/>
      <w:szCs w:val="32"/>
      <w14:ligatures w14:val="standard"/>
    </w:rPr>
  </w:style>
  <w:style w:type="paragraph" w:styleId="Plattetekst">
    <w:name w:val="Body Text"/>
    <w:basedOn w:val="Standaard"/>
    <w:link w:val="PlattetekstChar"/>
    <w:uiPriority w:val="1"/>
    <w:qFormat/>
    <w:rsid w:val="001A09F6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b/>
      <w:bCs/>
      <w:sz w:val="22"/>
      <w:szCs w:val="22"/>
      <w:lang w:val="en-GB" w:eastAsia="en-US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09F6"/>
    <w:rPr>
      <w:rFonts w:ascii="Calibri" w:eastAsia="Calibri" w:hAnsi="Calibri" w:cs="Calibri"/>
      <w:b/>
      <w:bCs/>
      <w:lang w:val="en-GB" w:eastAsia="en-US"/>
    </w:rPr>
  </w:style>
  <w:style w:type="table" w:styleId="Tabelraster">
    <w:name w:val="Table Grid"/>
    <w:basedOn w:val="Standaardtabel"/>
    <w:uiPriority w:val="59"/>
    <w:rsid w:val="00B6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f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evolkingsonderzoek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@bevolkingsonderzo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DE-74D9-40BA-9DD3-DCBC7E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32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holsteynsann@gmail.com</cp:lastModifiedBy>
  <cp:revision>2</cp:revision>
  <cp:lastPrinted>2017-09-06T09:01:00Z</cp:lastPrinted>
  <dcterms:created xsi:type="dcterms:W3CDTF">2023-12-22T09:14:00Z</dcterms:created>
  <dcterms:modified xsi:type="dcterms:W3CDTF">2023-12-22T09:14:00Z</dcterms:modified>
</cp:coreProperties>
</file>